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27CE" w14:textId="7A634CE4" w:rsidR="00DF7C83" w:rsidRPr="00F61EFB" w:rsidRDefault="00DF7C83" w:rsidP="00DF7C83">
      <w:pPr>
        <w:jc w:val="right"/>
        <w:rPr>
          <w:b/>
          <w:i/>
          <w:lang w:val="bg-BG"/>
        </w:rPr>
      </w:pPr>
      <w:r w:rsidRPr="00F61EFB">
        <w:rPr>
          <w:b/>
          <w:i/>
          <w:lang w:val="bg-BG"/>
        </w:rPr>
        <w:t xml:space="preserve">ОБРАЗЕЦ </w:t>
      </w:r>
    </w:p>
    <w:p w14:paraId="62A451DC" w14:textId="77777777" w:rsidR="009B7125" w:rsidRPr="009B7125" w:rsidRDefault="009B7125" w:rsidP="009B7125">
      <w:pPr>
        <w:spacing w:before="120"/>
        <w:ind w:left="2268" w:firstLine="567"/>
        <w:jc w:val="both"/>
        <w:rPr>
          <w:b/>
          <w:lang w:val="bg-BG"/>
        </w:rPr>
      </w:pPr>
      <w:r w:rsidRPr="009B7125">
        <w:rPr>
          <w:b/>
          <w:lang w:val="bg-BG"/>
        </w:rPr>
        <w:t>ЦЕНОВО ПРЕДЛОЖЕНИЕ</w:t>
      </w:r>
    </w:p>
    <w:p w14:paraId="54E55FB1" w14:textId="77777777" w:rsidR="009B7125" w:rsidRPr="009B7125" w:rsidRDefault="009B7125" w:rsidP="009B7125">
      <w:pPr>
        <w:spacing w:before="120"/>
        <w:jc w:val="both"/>
        <w:rPr>
          <w:lang w:val="bg-BG"/>
        </w:rPr>
      </w:pPr>
    </w:p>
    <w:p w14:paraId="7E94E7B5" w14:textId="77777777" w:rsidR="009B7125" w:rsidRPr="009B7125" w:rsidRDefault="009B7125" w:rsidP="009B7125">
      <w:pPr>
        <w:spacing w:before="120"/>
        <w:jc w:val="both"/>
        <w:rPr>
          <w:b/>
          <w:lang w:val="bg-BG"/>
        </w:rPr>
      </w:pPr>
      <w:r w:rsidRPr="009B7125">
        <w:rPr>
          <w:b/>
          <w:lang w:val="bg-BG"/>
        </w:rPr>
        <w:t xml:space="preserve">ОТ:.............................................................................................................................................. </w:t>
      </w:r>
    </w:p>
    <w:p w14:paraId="318A05DD" w14:textId="77777777" w:rsidR="009B7125" w:rsidRPr="009B7125" w:rsidRDefault="009B7125" w:rsidP="009B7125">
      <w:pPr>
        <w:spacing w:before="120"/>
        <w:jc w:val="center"/>
        <w:rPr>
          <w:i/>
          <w:lang w:val="bg-BG"/>
        </w:rPr>
      </w:pPr>
      <w:r w:rsidRPr="009B7125">
        <w:rPr>
          <w:i/>
          <w:lang w:val="bg-BG"/>
        </w:rPr>
        <w:t>/наименование на участника/</w:t>
      </w:r>
    </w:p>
    <w:p w14:paraId="170FB38C" w14:textId="77777777" w:rsidR="009B7125" w:rsidRPr="009B7125" w:rsidRDefault="009B7125" w:rsidP="009B7125">
      <w:pPr>
        <w:jc w:val="both"/>
        <w:rPr>
          <w:noProof/>
          <w:lang w:val="bg-BG"/>
        </w:rPr>
      </w:pPr>
    </w:p>
    <w:p w14:paraId="2E22EED4" w14:textId="77777777" w:rsidR="009B7125" w:rsidRPr="009B7125" w:rsidRDefault="009B7125" w:rsidP="009B7125">
      <w:pPr>
        <w:spacing w:before="120"/>
        <w:ind w:firstLine="567"/>
        <w:jc w:val="both"/>
        <w:rPr>
          <w:b/>
          <w:lang w:val="bg-BG"/>
        </w:rPr>
      </w:pPr>
      <w:r w:rsidRPr="009B7125">
        <w:rPr>
          <w:b/>
          <w:lang w:val="bg-BG"/>
        </w:rPr>
        <w:t>УВАЖАЕМИ ДАМИ И ГОСПОДА,</w:t>
      </w:r>
    </w:p>
    <w:p w14:paraId="0D31178E" w14:textId="77777777" w:rsidR="009B7125" w:rsidRPr="009B7125" w:rsidRDefault="009B7125" w:rsidP="009B7125">
      <w:pPr>
        <w:spacing w:after="120"/>
        <w:ind w:left="426"/>
        <w:jc w:val="both"/>
        <w:rPr>
          <w:rFonts w:cs="Arial"/>
          <w:color w:val="000000"/>
          <w:lang w:val="bg-BG"/>
        </w:rPr>
      </w:pPr>
    </w:p>
    <w:p w14:paraId="1B094CBA" w14:textId="4B523E55" w:rsidR="00481558" w:rsidRPr="00481558" w:rsidRDefault="00481558" w:rsidP="00481558">
      <w:pPr>
        <w:jc w:val="both"/>
        <w:rPr>
          <w:b/>
          <w:lang w:val="en-US" w:eastAsia="en-US"/>
        </w:rPr>
      </w:pPr>
      <w:r>
        <w:rPr>
          <w:lang w:val="bg-BG"/>
        </w:rPr>
        <w:t xml:space="preserve"> </w:t>
      </w:r>
      <w:r>
        <w:rPr>
          <w:lang w:val="bg-BG"/>
        </w:rPr>
        <w:tab/>
        <w:t>В отговор на Ваша покана, с</w:t>
      </w:r>
      <w:r w:rsidR="009B7125" w:rsidRPr="009B7125">
        <w:rPr>
          <w:lang w:val="bg-BG"/>
        </w:rPr>
        <w:t xml:space="preserve"> настоящото Ви представяме нашето ценово предложение за  участие в обявената от Вас обществена поръчка с предмет:</w:t>
      </w:r>
      <w:r>
        <w:rPr>
          <w:lang w:val="bg-BG"/>
        </w:rPr>
        <w:t xml:space="preserve"> </w:t>
      </w:r>
      <w:r w:rsidRPr="00481558">
        <w:rPr>
          <w:lang w:val="bg-BG" w:eastAsia="en-US"/>
        </w:rPr>
        <w:t>„</w:t>
      </w:r>
      <w:bookmarkStart w:id="0" w:name="_Hlk97559282"/>
      <w:r w:rsidRPr="00481558">
        <w:rPr>
          <w:b/>
          <w:lang w:val="bg-BG" w:eastAsia="en-US"/>
        </w:rPr>
        <w:t>Избор на изпълнител за предоставяне  на финансови услуги за нуждите на „В и К Услуги ” ЕООД  гр.</w:t>
      </w:r>
      <w:r>
        <w:rPr>
          <w:b/>
          <w:lang w:val="bg-BG" w:eastAsia="en-US"/>
        </w:rPr>
        <w:t xml:space="preserve"> </w:t>
      </w:r>
      <w:r w:rsidRPr="00481558">
        <w:rPr>
          <w:b/>
          <w:lang w:val="bg-BG" w:eastAsia="en-US"/>
        </w:rPr>
        <w:t>Пазарджик.</w:t>
      </w:r>
      <w:r w:rsidRPr="00481558">
        <w:rPr>
          <w:b/>
          <w:lang w:val="en-US" w:eastAsia="en-US"/>
        </w:rPr>
        <w:t xml:space="preserve"> </w:t>
      </w:r>
      <w:bookmarkEnd w:id="0"/>
    </w:p>
    <w:p w14:paraId="2839453E" w14:textId="4ED13DE2" w:rsidR="00DF7C83" w:rsidRDefault="00DF7C83" w:rsidP="009B7125">
      <w:pPr>
        <w:ind w:right="288" w:firstLine="709"/>
        <w:jc w:val="both"/>
        <w:rPr>
          <w:iCs/>
          <w:lang w:val="ru-RU"/>
        </w:rPr>
      </w:pPr>
    </w:p>
    <w:p w14:paraId="0974A71F" w14:textId="3445D020" w:rsidR="00B71BA1" w:rsidRPr="00B71BA1" w:rsidRDefault="00DF7C83" w:rsidP="00481558">
      <w:pPr>
        <w:jc w:val="center"/>
        <w:rPr>
          <w:sz w:val="28"/>
        </w:rPr>
      </w:pPr>
      <w:r>
        <w:rPr>
          <w:iCs/>
          <w:lang w:val="ru-RU"/>
        </w:rPr>
        <w:tab/>
      </w:r>
    </w:p>
    <w:tbl>
      <w:tblPr>
        <w:tblStyle w:val="a3"/>
        <w:tblW w:w="9486" w:type="dxa"/>
        <w:tblInd w:w="5" w:type="dxa"/>
        <w:tblLook w:val="04A0" w:firstRow="1" w:lastRow="0" w:firstColumn="1" w:lastColumn="0" w:noHBand="0" w:noVBand="1"/>
      </w:tblPr>
      <w:tblGrid>
        <w:gridCol w:w="6847"/>
        <w:gridCol w:w="2639"/>
      </w:tblGrid>
      <w:tr w:rsidR="00B71BA1" w:rsidRPr="00B71BA1" w14:paraId="78EBC8C4" w14:textId="77777777" w:rsidTr="00B71BA1">
        <w:trPr>
          <w:trHeight w:val="255"/>
        </w:trPr>
        <w:tc>
          <w:tcPr>
            <w:tcW w:w="6847" w:type="dxa"/>
            <w:noWrap/>
          </w:tcPr>
          <w:p w14:paraId="5B3C0157" w14:textId="77777777" w:rsidR="00B71BA1" w:rsidRPr="00B71BA1" w:rsidRDefault="00B71BA1" w:rsidP="00B71BA1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 w:rsidRPr="00B71BA1">
              <w:rPr>
                <w:b/>
                <w:bCs/>
                <w:sz w:val="20"/>
              </w:rPr>
              <w:t xml:space="preserve">ПОКАЗАТЕЛИ </w:t>
            </w:r>
          </w:p>
        </w:tc>
        <w:tc>
          <w:tcPr>
            <w:tcW w:w="2639" w:type="dxa"/>
            <w:noWrap/>
          </w:tcPr>
          <w:p w14:paraId="280C3F79" w14:textId="77777777" w:rsidR="00B71BA1" w:rsidRPr="00B71BA1" w:rsidRDefault="00B71BA1" w:rsidP="00B71B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71BA1">
              <w:rPr>
                <w:rFonts w:ascii="Arial" w:hAnsi="Arial" w:cs="Arial"/>
                <w:b/>
                <w:bCs/>
                <w:sz w:val="20"/>
                <w:szCs w:val="20"/>
              </w:rPr>
              <w:t>ПРЕДЛОЖЕНИЕ</w:t>
            </w:r>
          </w:p>
        </w:tc>
      </w:tr>
      <w:tr w:rsidR="00B71BA1" w:rsidRPr="00B71BA1" w14:paraId="6157D9F8" w14:textId="77777777" w:rsidTr="00B71BA1">
        <w:trPr>
          <w:trHeight w:val="315"/>
        </w:trPr>
        <w:tc>
          <w:tcPr>
            <w:tcW w:w="6847" w:type="dxa"/>
            <w:noWrap/>
          </w:tcPr>
          <w:p w14:paraId="0881EFCF" w14:textId="77777777" w:rsidR="00B71BA1" w:rsidRPr="00B71BA1" w:rsidRDefault="00B71BA1" w:rsidP="00B71BA1">
            <w:pPr>
              <w:jc w:val="both"/>
            </w:pPr>
            <w:r w:rsidRPr="00B71BA1">
              <w:t xml:space="preserve"> </w:t>
            </w:r>
            <w:r w:rsidRPr="00B71BA1">
              <w:rPr>
                <w:b/>
                <w:bCs/>
              </w:rPr>
              <w:t xml:space="preserve">Т1 – </w:t>
            </w:r>
            <w:proofErr w:type="spellStart"/>
            <w:r w:rsidRPr="00B71BA1">
              <w:rPr>
                <w:b/>
                <w:bCs/>
              </w:rPr>
              <w:t>Услуги</w:t>
            </w:r>
            <w:proofErr w:type="spellEnd"/>
            <w:r w:rsidRPr="00B71BA1">
              <w:rPr>
                <w:b/>
                <w:bCs/>
              </w:rPr>
              <w:t xml:space="preserve"> </w:t>
            </w:r>
            <w:proofErr w:type="spellStart"/>
            <w:r w:rsidRPr="00B71BA1">
              <w:rPr>
                <w:b/>
                <w:bCs/>
              </w:rPr>
              <w:t>касаещи</w:t>
            </w:r>
            <w:proofErr w:type="spellEnd"/>
            <w:r w:rsidRPr="00B71BA1">
              <w:rPr>
                <w:b/>
                <w:bCs/>
              </w:rPr>
              <w:t xml:space="preserve"> </w:t>
            </w:r>
            <w:proofErr w:type="spellStart"/>
            <w:r w:rsidRPr="00B71BA1">
              <w:rPr>
                <w:b/>
                <w:bCs/>
              </w:rPr>
              <w:t>дружеството</w:t>
            </w:r>
            <w:proofErr w:type="spellEnd"/>
          </w:p>
        </w:tc>
        <w:tc>
          <w:tcPr>
            <w:tcW w:w="2639" w:type="dxa"/>
            <w:noWrap/>
          </w:tcPr>
          <w:p w14:paraId="7BD97B30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71BA1" w:rsidRPr="00B71BA1" w14:paraId="7295B08A" w14:textId="77777777" w:rsidTr="00364E94">
        <w:trPr>
          <w:trHeight w:val="401"/>
        </w:trPr>
        <w:tc>
          <w:tcPr>
            <w:tcW w:w="6847" w:type="dxa"/>
          </w:tcPr>
          <w:p w14:paraId="0251F0EA" w14:textId="77777777" w:rsidR="00B71BA1" w:rsidRPr="00B71BA1" w:rsidRDefault="00B71BA1" w:rsidP="00B71BA1">
            <w:pPr>
              <w:ind w:firstLineChars="18" w:firstLine="43"/>
            </w:pPr>
            <w:r w:rsidRPr="00B71BA1">
              <w:rPr>
                <w:lang w:val="bg-BG"/>
              </w:rPr>
              <w:t xml:space="preserve">  </w:t>
            </w:r>
            <w:r w:rsidRPr="00B71BA1">
              <w:t xml:space="preserve">1. </w:t>
            </w:r>
            <w:proofErr w:type="spellStart"/>
            <w:r w:rsidRPr="00B71BA1">
              <w:t>Лихва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по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разплащателна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сметка</w:t>
            </w:r>
            <w:proofErr w:type="spellEnd"/>
            <w:r w:rsidRPr="00B71BA1">
              <w:t xml:space="preserve"> </w:t>
            </w:r>
          </w:p>
        </w:tc>
        <w:tc>
          <w:tcPr>
            <w:tcW w:w="2639" w:type="dxa"/>
            <w:noWrap/>
          </w:tcPr>
          <w:p w14:paraId="1C93F11D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71BA1" w:rsidRPr="00B71BA1" w14:paraId="1F593DA1" w14:textId="77777777" w:rsidTr="00B71BA1">
        <w:trPr>
          <w:trHeight w:val="630"/>
        </w:trPr>
        <w:tc>
          <w:tcPr>
            <w:tcW w:w="6847" w:type="dxa"/>
          </w:tcPr>
          <w:p w14:paraId="4AFC1106" w14:textId="5041D462" w:rsidR="00B71BA1" w:rsidRPr="00B71BA1" w:rsidRDefault="00B71BA1" w:rsidP="00B71BA1">
            <w:r w:rsidRPr="00B71BA1">
              <w:rPr>
                <w:lang w:val="bg-BG"/>
              </w:rPr>
              <w:t xml:space="preserve">   </w:t>
            </w:r>
            <w:r w:rsidR="00031414">
              <w:rPr>
                <w:lang w:val="bg-BG"/>
              </w:rPr>
              <w:t>2</w:t>
            </w:r>
            <w:r w:rsidRPr="00B71BA1">
              <w:t xml:space="preserve">. </w:t>
            </w:r>
            <w:proofErr w:type="spellStart"/>
            <w:r w:rsidRPr="00B71BA1">
              <w:t>Такса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за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обслужване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на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разплащателни</w:t>
            </w:r>
            <w:proofErr w:type="spellEnd"/>
            <w:r w:rsidRPr="00B71BA1">
              <w:t xml:space="preserve"> </w:t>
            </w:r>
            <w:proofErr w:type="spellStart"/>
            <w:r w:rsidRPr="00B71BA1">
              <w:t>сметки</w:t>
            </w:r>
            <w:proofErr w:type="spellEnd"/>
            <w:r w:rsidRPr="00B71BA1">
              <w:t xml:space="preserve"> в </w:t>
            </w:r>
            <w:proofErr w:type="spellStart"/>
            <w:r w:rsidRPr="00B71BA1">
              <w:t>лева</w:t>
            </w:r>
            <w:proofErr w:type="spellEnd"/>
            <w:r w:rsidRPr="00B71BA1">
              <w:t xml:space="preserve">.                                         </w:t>
            </w:r>
          </w:p>
        </w:tc>
        <w:tc>
          <w:tcPr>
            <w:tcW w:w="2639" w:type="dxa"/>
            <w:noWrap/>
          </w:tcPr>
          <w:p w14:paraId="4325E1EE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1BA1" w:rsidRPr="00B71BA1" w14:paraId="7ACB502A" w14:textId="77777777" w:rsidTr="00B71BA1">
        <w:trPr>
          <w:trHeight w:val="630"/>
        </w:trPr>
        <w:tc>
          <w:tcPr>
            <w:tcW w:w="6847" w:type="dxa"/>
          </w:tcPr>
          <w:p w14:paraId="3D9E1EFB" w14:textId="1EDCD910" w:rsidR="00B71BA1" w:rsidRPr="00B71BA1" w:rsidRDefault="00B71BA1" w:rsidP="00B71BA1">
            <w:r w:rsidRPr="00B71BA1">
              <w:t xml:space="preserve"> </w:t>
            </w:r>
            <w:r w:rsidRPr="00B71BA1">
              <w:rPr>
                <w:lang w:val="bg-BG"/>
              </w:rPr>
              <w:t xml:space="preserve">  </w:t>
            </w:r>
            <w:r w:rsidR="006F07DB">
              <w:rPr>
                <w:lang w:val="bg-BG"/>
              </w:rPr>
              <w:t>3</w:t>
            </w:r>
            <w:r w:rsidRPr="00B71BA1">
              <w:t xml:space="preserve">. </w:t>
            </w:r>
            <w:r w:rsidRPr="00B71BA1">
              <w:rPr>
                <w:lang w:val="bg-BG"/>
              </w:rPr>
              <w:t>Такса за 1</w:t>
            </w:r>
            <w:r w:rsidR="00C559C1">
              <w:rPr>
                <w:lang w:val="bg-BG"/>
              </w:rPr>
              <w:t xml:space="preserve"> </w:t>
            </w:r>
            <w:r w:rsidRPr="00B71BA1">
              <w:rPr>
                <w:lang w:val="bg-BG"/>
              </w:rPr>
              <w:t>бр. платежно нареждане  (превод в лева на хартиен носител) в системата на същата банка</w:t>
            </w:r>
            <w:r w:rsidRPr="00B71BA1">
              <w:t xml:space="preserve"> </w:t>
            </w:r>
          </w:p>
        </w:tc>
        <w:tc>
          <w:tcPr>
            <w:tcW w:w="2639" w:type="dxa"/>
            <w:noWrap/>
          </w:tcPr>
          <w:p w14:paraId="761766AF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1414" w:rsidRPr="00B71BA1" w14:paraId="5D84F12F" w14:textId="77777777" w:rsidTr="00B71BA1">
        <w:trPr>
          <w:trHeight w:val="630"/>
        </w:trPr>
        <w:tc>
          <w:tcPr>
            <w:tcW w:w="6847" w:type="dxa"/>
          </w:tcPr>
          <w:p w14:paraId="54CEE13B" w14:textId="197FFD80" w:rsidR="00031414" w:rsidRPr="00B71BA1" w:rsidRDefault="00031414" w:rsidP="00B71BA1">
            <w:r>
              <w:rPr>
                <w:lang w:val="bg-BG"/>
              </w:rPr>
              <w:t xml:space="preserve"> </w:t>
            </w:r>
            <w:r w:rsidR="006F07DB">
              <w:rPr>
                <w:lang w:val="bg-BG"/>
              </w:rPr>
              <w:t xml:space="preserve"> 4</w:t>
            </w:r>
            <w:r>
              <w:rPr>
                <w:lang w:val="bg-BG"/>
              </w:rPr>
              <w:t xml:space="preserve">. </w:t>
            </w:r>
            <w:r w:rsidRPr="00B71BA1">
              <w:rPr>
                <w:lang w:val="bg-BG"/>
              </w:rPr>
              <w:t>Такса за 1</w:t>
            </w:r>
            <w:r w:rsidR="00C559C1">
              <w:rPr>
                <w:lang w:val="bg-BG"/>
              </w:rPr>
              <w:t xml:space="preserve"> </w:t>
            </w:r>
            <w:r w:rsidRPr="00B71BA1">
              <w:rPr>
                <w:lang w:val="bg-BG"/>
              </w:rPr>
              <w:t xml:space="preserve">бр. платежно нареждане  (превод в лева </w:t>
            </w:r>
            <w:r>
              <w:rPr>
                <w:lang w:val="bg-BG"/>
              </w:rPr>
              <w:t>електронно банкиране</w:t>
            </w:r>
            <w:r w:rsidRPr="00B71BA1">
              <w:rPr>
                <w:lang w:val="bg-BG"/>
              </w:rPr>
              <w:t>) в системата на същата банка</w:t>
            </w:r>
          </w:p>
        </w:tc>
        <w:tc>
          <w:tcPr>
            <w:tcW w:w="2639" w:type="dxa"/>
            <w:noWrap/>
          </w:tcPr>
          <w:p w14:paraId="1FA379D0" w14:textId="77777777" w:rsidR="00031414" w:rsidRPr="00B71BA1" w:rsidRDefault="00031414" w:rsidP="00B71B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1BA1" w:rsidRPr="00B71BA1" w14:paraId="68EA7AF5" w14:textId="77777777" w:rsidTr="008418E6">
        <w:trPr>
          <w:trHeight w:val="680"/>
        </w:trPr>
        <w:tc>
          <w:tcPr>
            <w:tcW w:w="6847" w:type="dxa"/>
          </w:tcPr>
          <w:p w14:paraId="64CF608E" w14:textId="7B3F3EC7" w:rsidR="00B71BA1" w:rsidRPr="00B71BA1" w:rsidRDefault="00B71BA1" w:rsidP="00B71BA1">
            <w:pPr>
              <w:ind w:firstLineChars="18" w:firstLine="43"/>
            </w:pPr>
            <w:r w:rsidRPr="00B71BA1">
              <w:rPr>
                <w:lang w:val="bg-BG"/>
              </w:rPr>
              <w:t xml:space="preserve">  5</w:t>
            </w:r>
            <w:r w:rsidRPr="00B71BA1">
              <w:t xml:space="preserve">. </w:t>
            </w:r>
            <w:r w:rsidRPr="00B71BA1">
              <w:rPr>
                <w:sz w:val="22"/>
                <w:szCs w:val="22"/>
                <w:lang w:val="bg-BG"/>
              </w:rPr>
              <w:t>Такса за 1</w:t>
            </w:r>
            <w:r w:rsidR="00C559C1">
              <w:rPr>
                <w:sz w:val="22"/>
                <w:szCs w:val="22"/>
                <w:lang w:val="bg-BG"/>
              </w:rPr>
              <w:t xml:space="preserve"> </w:t>
            </w:r>
            <w:r w:rsidRPr="00B71BA1">
              <w:rPr>
                <w:sz w:val="22"/>
                <w:szCs w:val="22"/>
                <w:lang w:val="bg-BG"/>
              </w:rPr>
              <w:t>бр. платежно нареждане (превод в лева</w:t>
            </w:r>
            <w:r w:rsidRPr="00B71BA1">
              <w:rPr>
                <w:lang w:val="bg-BG"/>
              </w:rPr>
              <w:t xml:space="preserve"> на хартиен носител</w:t>
            </w:r>
            <w:r w:rsidRPr="00B71BA1">
              <w:rPr>
                <w:sz w:val="22"/>
                <w:szCs w:val="22"/>
                <w:lang w:val="bg-BG"/>
              </w:rPr>
              <w:t>) при м/у</w:t>
            </w:r>
            <w:r w:rsidR="00C559C1">
              <w:rPr>
                <w:sz w:val="22"/>
                <w:szCs w:val="22"/>
                <w:lang w:val="bg-BG"/>
              </w:rPr>
              <w:t xml:space="preserve"> </w:t>
            </w:r>
            <w:r w:rsidRPr="00B71BA1">
              <w:rPr>
                <w:sz w:val="22"/>
                <w:szCs w:val="22"/>
                <w:lang w:val="bg-BG"/>
              </w:rPr>
              <w:t>банково обслужване</w:t>
            </w:r>
            <w:r w:rsidRPr="00B71BA1">
              <w:rPr>
                <w:lang w:val="bg-BG"/>
              </w:rPr>
              <w:t xml:space="preserve"> </w:t>
            </w:r>
          </w:p>
        </w:tc>
        <w:tc>
          <w:tcPr>
            <w:tcW w:w="2639" w:type="dxa"/>
            <w:noWrap/>
          </w:tcPr>
          <w:p w14:paraId="02B806D3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71EC3" w:rsidRPr="00B71BA1" w14:paraId="6F8F7F99" w14:textId="77777777" w:rsidTr="00B71BA1">
        <w:trPr>
          <w:trHeight w:val="315"/>
        </w:trPr>
        <w:tc>
          <w:tcPr>
            <w:tcW w:w="6847" w:type="dxa"/>
            <w:noWrap/>
          </w:tcPr>
          <w:p w14:paraId="71F6086F" w14:textId="44584C35" w:rsidR="00E71EC3" w:rsidRPr="00B71BA1" w:rsidRDefault="006F07DB" w:rsidP="00E71EC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6. </w:t>
            </w:r>
            <w:r w:rsidR="00E71EC3" w:rsidRPr="00EB077A">
              <w:rPr>
                <w:sz w:val="22"/>
                <w:szCs w:val="22"/>
                <w:lang w:val="bg-BG"/>
              </w:rPr>
              <w:t>Такса за 1 бр. платежно нареждане (превод в лева  чрез електронно банкиране) при м/у</w:t>
            </w:r>
            <w:r w:rsidR="00C559C1">
              <w:rPr>
                <w:sz w:val="22"/>
                <w:szCs w:val="22"/>
                <w:lang w:val="bg-BG"/>
              </w:rPr>
              <w:t xml:space="preserve"> </w:t>
            </w:r>
            <w:r w:rsidR="00E71EC3" w:rsidRPr="00EB077A">
              <w:rPr>
                <w:sz w:val="22"/>
                <w:szCs w:val="22"/>
                <w:lang w:val="bg-BG"/>
              </w:rPr>
              <w:t>банково обслужване</w:t>
            </w:r>
            <w:r w:rsidR="00E71EC3" w:rsidRPr="00EB077A">
              <w:rPr>
                <w:lang w:val="bg-BG"/>
              </w:rPr>
              <w:t xml:space="preserve">  </w:t>
            </w:r>
          </w:p>
        </w:tc>
        <w:tc>
          <w:tcPr>
            <w:tcW w:w="2639" w:type="dxa"/>
            <w:noWrap/>
          </w:tcPr>
          <w:p w14:paraId="06AE80CA" w14:textId="3424537C" w:rsidR="00E71EC3" w:rsidRPr="00B71BA1" w:rsidRDefault="00E71EC3" w:rsidP="00E71E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1BA1" w:rsidRPr="00B71BA1" w14:paraId="5DEF5E8D" w14:textId="77777777" w:rsidTr="00B71BA1">
        <w:trPr>
          <w:trHeight w:val="315"/>
        </w:trPr>
        <w:tc>
          <w:tcPr>
            <w:tcW w:w="6847" w:type="dxa"/>
            <w:noWrap/>
          </w:tcPr>
          <w:p w14:paraId="067BEC97" w14:textId="7859C953" w:rsidR="00B71BA1" w:rsidRPr="00B71BA1" w:rsidRDefault="00B71BA1" w:rsidP="00B71BA1">
            <w:r w:rsidRPr="00B71BA1">
              <w:rPr>
                <w:lang w:val="bg-BG"/>
              </w:rPr>
              <w:t xml:space="preserve"> </w:t>
            </w:r>
            <w:r w:rsidRPr="00B71BA1">
              <w:t xml:space="preserve"> </w:t>
            </w:r>
            <w:r w:rsidR="006F07DB">
              <w:rPr>
                <w:lang w:val="bg-BG"/>
              </w:rPr>
              <w:t>7.</w:t>
            </w:r>
            <w:r w:rsidRPr="00B71BA1">
              <w:t xml:space="preserve"> </w:t>
            </w:r>
            <w:r w:rsidRPr="00B71BA1">
              <w:rPr>
                <w:lang w:val="bg-BG"/>
              </w:rPr>
              <w:t>Такса за внасяне на парични средства по разплащателна сметка от 10000,01лв. -  до 20 000 лв</w:t>
            </w:r>
            <w:r w:rsidR="001226F3">
              <w:rPr>
                <w:lang w:val="bg-BG"/>
              </w:rPr>
              <w:t>.</w:t>
            </w:r>
            <w:r w:rsidRPr="00B71BA1">
              <w:t xml:space="preserve"> </w:t>
            </w:r>
          </w:p>
        </w:tc>
        <w:tc>
          <w:tcPr>
            <w:tcW w:w="2639" w:type="dxa"/>
            <w:noWrap/>
          </w:tcPr>
          <w:p w14:paraId="5B301054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71BA1" w:rsidRPr="00B71BA1" w14:paraId="1643D718" w14:textId="77777777" w:rsidTr="00364E94">
        <w:trPr>
          <w:trHeight w:val="219"/>
        </w:trPr>
        <w:tc>
          <w:tcPr>
            <w:tcW w:w="6847" w:type="dxa"/>
            <w:noWrap/>
          </w:tcPr>
          <w:p w14:paraId="430B209D" w14:textId="77777777" w:rsidR="00B71BA1" w:rsidRPr="00B71BA1" w:rsidRDefault="00B71BA1" w:rsidP="00B71BA1">
            <w:pPr>
              <w:rPr>
                <w:b/>
                <w:bCs/>
              </w:rPr>
            </w:pPr>
          </w:p>
        </w:tc>
        <w:tc>
          <w:tcPr>
            <w:tcW w:w="2639" w:type="dxa"/>
            <w:noWrap/>
          </w:tcPr>
          <w:p w14:paraId="1CEEF543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1BA1" w:rsidRPr="00B71BA1" w14:paraId="716BBF60" w14:textId="77777777" w:rsidTr="00B71BA1">
        <w:trPr>
          <w:trHeight w:val="315"/>
        </w:trPr>
        <w:tc>
          <w:tcPr>
            <w:tcW w:w="6847" w:type="dxa"/>
            <w:noWrap/>
          </w:tcPr>
          <w:p w14:paraId="439F7FB2" w14:textId="77777777" w:rsidR="00B71BA1" w:rsidRPr="00B71BA1" w:rsidRDefault="00B71BA1" w:rsidP="00B71BA1">
            <w:pPr>
              <w:rPr>
                <w:b/>
                <w:bCs/>
              </w:rPr>
            </w:pPr>
            <w:r w:rsidRPr="00B71BA1">
              <w:rPr>
                <w:b/>
                <w:bCs/>
              </w:rPr>
              <w:t>Т</w:t>
            </w:r>
            <w:r w:rsidRPr="00B71BA1">
              <w:rPr>
                <w:b/>
                <w:bCs/>
                <w:lang w:val="bg-BG"/>
              </w:rPr>
              <w:t>2</w:t>
            </w:r>
            <w:r w:rsidRPr="00B71BA1">
              <w:rPr>
                <w:b/>
                <w:bCs/>
              </w:rPr>
              <w:t xml:space="preserve"> - </w:t>
            </w:r>
            <w:proofErr w:type="spellStart"/>
            <w:r w:rsidRPr="00B71BA1">
              <w:rPr>
                <w:b/>
                <w:bCs/>
              </w:rPr>
              <w:t>Обслужване</w:t>
            </w:r>
            <w:proofErr w:type="spellEnd"/>
            <w:r w:rsidRPr="00B71BA1">
              <w:rPr>
                <w:b/>
                <w:bCs/>
              </w:rPr>
              <w:t xml:space="preserve"> на </w:t>
            </w:r>
            <w:proofErr w:type="spellStart"/>
            <w:r w:rsidRPr="00B71BA1">
              <w:rPr>
                <w:b/>
                <w:bCs/>
              </w:rPr>
              <w:t>служителите</w:t>
            </w:r>
            <w:proofErr w:type="spellEnd"/>
            <w:r w:rsidRPr="00B71BA1">
              <w:rPr>
                <w:b/>
                <w:bCs/>
              </w:rPr>
              <w:t xml:space="preserve">                                          </w:t>
            </w:r>
          </w:p>
        </w:tc>
        <w:tc>
          <w:tcPr>
            <w:tcW w:w="2639" w:type="dxa"/>
            <w:noWrap/>
          </w:tcPr>
          <w:p w14:paraId="58F2B08C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71BA1" w:rsidRPr="00B71BA1" w14:paraId="58558C92" w14:textId="77777777" w:rsidTr="00B71BA1">
        <w:trPr>
          <w:trHeight w:val="553"/>
        </w:trPr>
        <w:tc>
          <w:tcPr>
            <w:tcW w:w="6847" w:type="dxa"/>
            <w:noWrap/>
          </w:tcPr>
          <w:p w14:paraId="4D99C1E1" w14:textId="77777777" w:rsidR="00B71BA1" w:rsidRPr="00B71BA1" w:rsidRDefault="00B71BA1" w:rsidP="00B71BA1">
            <w:pPr>
              <w:jc w:val="both"/>
              <w:rPr>
                <w:sz w:val="22"/>
                <w:szCs w:val="22"/>
              </w:rPr>
            </w:pPr>
            <w:r w:rsidRPr="00B71BA1">
              <w:rPr>
                <w:sz w:val="22"/>
                <w:szCs w:val="22"/>
              </w:rPr>
              <w:t xml:space="preserve">         1. </w:t>
            </w:r>
            <w:r w:rsidRPr="00B71BA1">
              <w:rPr>
                <w:sz w:val="22"/>
                <w:szCs w:val="22"/>
                <w:lang w:val="bg-BG"/>
              </w:rPr>
              <w:t>Т</w:t>
            </w:r>
            <w:proofErr w:type="spellStart"/>
            <w:r w:rsidRPr="00B71BA1">
              <w:rPr>
                <w:sz w:val="22"/>
                <w:szCs w:val="22"/>
              </w:rPr>
              <w:t>акса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за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превод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на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заплати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по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дебитни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карти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чрез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вътрешнобанков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превод</w:t>
            </w:r>
            <w:proofErr w:type="spellEnd"/>
            <w:r w:rsidRPr="00B71BA1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2639" w:type="dxa"/>
            <w:noWrap/>
          </w:tcPr>
          <w:p w14:paraId="1EAFC642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71BA1" w:rsidRPr="00B71BA1" w14:paraId="08093A22" w14:textId="77777777" w:rsidTr="00B71BA1">
        <w:trPr>
          <w:trHeight w:val="315"/>
        </w:trPr>
        <w:tc>
          <w:tcPr>
            <w:tcW w:w="6847" w:type="dxa"/>
            <w:noWrap/>
          </w:tcPr>
          <w:p w14:paraId="64FE9886" w14:textId="77777777" w:rsidR="00B71BA1" w:rsidRPr="00B71BA1" w:rsidRDefault="00B71BA1" w:rsidP="00B71BA1">
            <w:pPr>
              <w:jc w:val="both"/>
              <w:rPr>
                <w:sz w:val="22"/>
                <w:szCs w:val="22"/>
              </w:rPr>
            </w:pPr>
            <w:r w:rsidRPr="00B71BA1">
              <w:rPr>
                <w:sz w:val="22"/>
                <w:szCs w:val="22"/>
              </w:rPr>
              <w:t xml:space="preserve">         2.</w:t>
            </w:r>
            <w:r w:rsidRPr="00B71BA1">
              <w:rPr>
                <w:sz w:val="22"/>
                <w:szCs w:val="22"/>
                <w:lang w:val="bg-BG"/>
              </w:rPr>
              <w:t xml:space="preserve"> Т</w:t>
            </w:r>
            <w:proofErr w:type="spellStart"/>
            <w:r w:rsidRPr="00B71BA1">
              <w:rPr>
                <w:sz w:val="22"/>
                <w:szCs w:val="22"/>
              </w:rPr>
              <w:t>акса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за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теглене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от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дебитни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карти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от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банкомат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на</w:t>
            </w:r>
            <w:proofErr w:type="spellEnd"/>
            <w:r w:rsidRPr="00B71BA1">
              <w:rPr>
                <w:sz w:val="22"/>
                <w:szCs w:val="22"/>
              </w:rPr>
              <w:t xml:space="preserve"> същата </w:t>
            </w:r>
            <w:proofErr w:type="spellStart"/>
            <w:r w:rsidRPr="00B71BA1">
              <w:rPr>
                <w:sz w:val="22"/>
                <w:szCs w:val="22"/>
              </w:rPr>
              <w:t>банка</w:t>
            </w:r>
            <w:proofErr w:type="spellEnd"/>
            <w:r w:rsidRPr="00B71BA1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2639" w:type="dxa"/>
            <w:noWrap/>
          </w:tcPr>
          <w:p w14:paraId="162E4491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71BA1" w:rsidRPr="00B71BA1" w14:paraId="3A929F3F" w14:textId="77777777" w:rsidTr="00364E94">
        <w:trPr>
          <w:trHeight w:val="519"/>
        </w:trPr>
        <w:tc>
          <w:tcPr>
            <w:tcW w:w="6847" w:type="dxa"/>
            <w:noWrap/>
          </w:tcPr>
          <w:p w14:paraId="6507DA74" w14:textId="77777777" w:rsidR="00B71BA1" w:rsidRPr="00B71BA1" w:rsidRDefault="00B71BA1" w:rsidP="00B71BA1">
            <w:pPr>
              <w:jc w:val="both"/>
              <w:rPr>
                <w:sz w:val="22"/>
                <w:szCs w:val="22"/>
              </w:rPr>
            </w:pPr>
            <w:r w:rsidRPr="00B71BA1">
              <w:rPr>
                <w:sz w:val="22"/>
                <w:szCs w:val="22"/>
                <w:lang w:val="bg-BG"/>
              </w:rPr>
              <w:t xml:space="preserve">        3</w:t>
            </w:r>
            <w:r w:rsidRPr="00B71BA1">
              <w:rPr>
                <w:sz w:val="22"/>
                <w:szCs w:val="22"/>
              </w:rPr>
              <w:t>.</w:t>
            </w:r>
            <w:r w:rsidRPr="00B71BA1">
              <w:rPr>
                <w:sz w:val="22"/>
                <w:szCs w:val="22"/>
                <w:lang w:val="bg-BG"/>
              </w:rPr>
              <w:t xml:space="preserve"> Т</w:t>
            </w:r>
            <w:proofErr w:type="spellStart"/>
            <w:r w:rsidRPr="00B71BA1">
              <w:rPr>
                <w:sz w:val="22"/>
                <w:szCs w:val="22"/>
              </w:rPr>
              <w:t>акса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при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издаване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на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нова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дебитна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карта</w:t>
            </w:r>
            <w:proofErr w:type="spellEnd"/>
            <w:r w:rsidRPr="00B71BA1">
              <w:rPr>
                <w:sz w:val="22"/>
                <w:szCs w:val="22"/>
              </w:rPr>
              <w:t xml:space="preserve">                                                     </w:t>
            </w:r>
          </w:p>
        </w:tc>
        <w:tc>
          <w:tcPr>
            <w:tcW w:w="2639" w:type="dxa"/>
            <w:noWrap/>
          </w:tcPr>
          <w:p w14:paraId="79548581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1BA1" w:rsidRPr="00B71BA1" w14:paraId="0CAA3F7C" w14:textId="77777777" w:rsidTr="00B71BA1">
        <w:trPr>
          <w:trHeight w:val="455"/>
        </w:trPr>
        <w:tc>
          <w:tcPr>
            <w:tcW w:w="6847" w:type="dxa"/>
            <w:noWrap/>
          </w:tcPr>
          <w:p w14:paraId="25F4179E" w14:textId="77777777" w:rsidR="00B71BA1" w:rsidRPr="00B71BA1" w:rsidRDefault="00B71BA1" w:rsidP="00B71BA1">
            <w:pPr>
              <w:jc w:val="both"/>
              <w:rPr>
                <w:sz w:val="22"/>
                <w:szCs w:val="22"/>
              </w:rPr>
            </w:pPr>
            <w:r w:rsidRPr="00B71BA1">
              <w:rPr>
                <w:sz w:val="22"/>
                <w:szCs w:val="22"/>
              </w:rPr>
              <w:t xml:space="preserve">     </w:t>
            </w:r>
            <w:r w:rsidRPr="00B71BA1">
              <w:rPr>
                <w:sz w:val="22"/>
                <w:szCs w:val="22"/>
                <w:lang w:val="bg-BG"/>
              </w:rPr>
              <w:t xml:space="preserve"> </w:t>
            </w:r>
            <w:r w:rsidRPr="00B71BA1">
              <w:rPr>
                <w:sz w:val="22"/>
                <w:szCs w:val="22"/>
              </w:rPr>
              <w:t xml:space="preserve"> </w:t>
            </w:r>
            <w:r w:rsidRPr="00B71BA1">
              <w:rPr>
                <w:sz w:val="22"/>
                <w:szCs w:val="22"/>
                <w:lang w:val="bg-BG"/>
              </w:rPr>
              <w:t>4.</w:t>
            </w:r>
            <w:r w:rsidRPr="00B71BA1">
              <w:rPr>
                <w:sz w:val="22"/>
                <w:szCs w:val="22"/>
              </w:rPr>
              <w:t xml:space="preserve">  </w:t>
            </w:r>
            <w:r w:rsidRPr="00B71BA1">
              <w:rPr>
                <w:sz w:val="22"/>
                <w:szCs w:val="22"/>
                <w:lang w:val="bg-BG"/>
              </w:rPr>
              <w:t>Т</w:t>
            </w:r>
            <w:proofErr w:type="spellStart"/>
            <w:r w:rsidRPr="00B71BA1">
              <w:rPr>
                <w:sz w:val="22"/>
                <w:szCs w:val="22"/>
              </w:rPr>
              <w:t>акса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при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преиздаване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на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дебитна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карта</w:t>
            </w:r>
            <w:proofErr w:type="spellEnd"/>
            <w:r w:rsidRPr="00B71BA1">
              <w:rPr>
                <w:sz w:val="22"/>
                <w:szCs w:val="22"/>
              </w:rPr>
              <w:t xml:space="preserve">  с </w:t>
            </w:r>
            <w:proofErr w:type="spellStart"/>
            <w:r w:rsidRPr="00B71BA1">
              <w:rPr>
                <w:sz w:val="22"/>
                <w:szCs w:val="22"/>
              </w:rPr>
              <w:t>изтекъл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  <w:proofErr w:type="spellStart"/>
            <w:r w:rsidRPr="00B71BA1">
              <w:rPr>
                <w:sz w:val="22"/>
                <w:szCs w:val="22"/>
              </w:rPr>
              <w:t>срок</w:t>
            </w:r>
            <w:proofErr w:type="spellEnd"/>
            <w:r w:rsidRPr="00B71BA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39" w:type="dxa"/>
            <w:noWrap/>
          </w:tcPr>
          <w:p w14:paraId="203AD92C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</w:rPr>
            </w:pPr>
            <w:r w:rsidRPr="00B71B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71BA1" w:rsidRPr="00B71BA1" w14:paraId="1D87C1ED" w14:textId="77777777" w:rsidTr="000811C7">
        <w:trPr>
          <w:trHeight w:val="552"/>
        </w:trPr>
        <w:tc>
          <w:tcPr>
            <w:tcW w:w="6847" w:type="dxa"/>
            <w:noWrap/>
          </w:tcPr>
          <w:p w14:paraId="7A522AFF" w14:textId="77777777" w:rsidR="00B71BA1" w:rsidRPr="00B71BA1" w:rsidRDefault="00364E94" w:rsidP="009D568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     5. </w:t>
            </w:r>
            <w:r w:rsidR="000811C7" w:rsidRPr="000811C7">
              <w:rPr>
                <w:lang w:val="bg-BG" w:eastAsia="en-US"/>
              </w:rPr>
              <w:t xml:space="preserve">Такса </w:t>
            </w:r>
            <w:r w:rsidR="00E233F0" w:rsidRPr="00E233F0">
              <w:rPr>
                <w:sz w:val="22"/>
                <w:szCs w:val="22"/>
                <w:lang w:val="bg-BG" w:eastAsia="en-US"/>
              </w:rPr>
              <w:t xml:space="preserve">месечно обслужване  </w:t>
            </w:r>
            <w:r w:rsidR="000811C7" w:rsidRPr="000811C7">
              <w:rPr>
                <w:lang w:val="bg-BG" w:eastAsia="en-US"/>
              </w:rPr>
              <w:t xml:space="preserve">на </w:t>
            </w:r>
            <w:r w:rsidR="009D568E" w:rsidRPr="009D568E">
              <w:rPr>
                <w:sz w:val="22"/>
                <w:szCs w:val="22"/>
                <w:lang w:val="bg-BG" w:eastAsia="en-US"/>
              </w:rPr>
              <w:t xml:space="preserve">разплащателната сметка </w:t>
            </w:r>
            <w:r w:rsidR="000811C7" w:rsidRPr="000811C7">
              <w:rPr>
                <w:lang w:val="bg-BG" w:eastAsia="en-US"/>
              </w:rPr>
              <w:t xml:space="preserve">дебитна карта                                                                      </w:t>
            </w:r>
          </w:p>
        </w:tc>
        <w:tc>
          <w:tcPr>
            <w:tcW w:w="2639" w:type="dxa"/>
            <w:noWrap/>
          </w:tcPr>
          <w:p w14:paraId="3D486642" w14:textId="77777777" w:rsidR="00B71BA1" w:rsidRPr="00B71BA1" w:rsidRDefault="00B71BA1" w:rsidP="00B71BA1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</w:tbl>
    <w:p w14:paraId="7C2773AA" w14:textId="77777777" w:rsidR="00B71BA1" w:rsidRDefault="00B71BA1" w:rsidP="00B71BA1">
      <w:pPr>
        <w:jc w:val="both"/>
        <w:rPr>
          <w:bCs/>
          <w:lang w:val="bg-BG"/>
        </w:rPr>
      </w:pPr>
    </w:p>
    <w:p w14:paraId="108D4768" w14:textId="0A706719" w:rsidR="00B71BA1" w:rsidRPr="00B71BA1" w:rsidRDefault="00B71BA1" w:rsidP="00B71BA1">
      <w:pPr>
        <w:ind w:firstLine="708"/>
        <w:jc w:val="both"/>
        <w:rPr>
          <w:noProof/>
          <w:lang w:val="en-US"/>
        </w:rPr>
      </w:pPr>
      <w:proofErr w:type="spellStart"/>
      <w:r w:rsidRPr="00DF70B2">
        <w:rPr>
          <w:bCs/>
        </w:rPr>
        <w:t>Декларираме</w:t>
      </w:r>
      <w:proofErr w:type="spellEnd"/>
      <w:r w:rsidRPr="00DF70B2">
        <w:rPr>
          <w:bCs/>
        </w:rPr>
        <w:t xml:space="preserve">, </w:t>
      </w:r>
      <w:proofErr w:type="spellStart"/>
      <w:r w:rsidRPr="00DF70B2">
        <w:rPr>
          <w:bCs/>
        </w:rPr>
        <w:t>че</w:t>
      </w:r>
      <w:proofErr w:type="spellEnd"/>
      <w:r w:rsidRPr="00DF70B2">
        <w:rPr>
          <w:bCs/>
        </w:rPr>
        <w:t xml:space="preserve"> </w:t>
      </w:r>
      <w:r>
        <w:rPr>
          <w:bCs/>
          <w:lang w:val="bg-BG"/>
        </w:rPr>
        <w:t xml:space="preserve">направеното ценово </w:t>
      </w:r>
      <w:proofErr w:type="spellStart"/>
      <w:r w:rsidRPr="00DF70B2">
        <w:rPr>
          <w:bCs/>
        </w:rPr>
        <w:t>предложен</w:t>
      </w:r>
      <w:r>
        <w:rPr>
          <w:bCs/>
          <w:lang w:val="bg-BG"/>
        </w:rPr>
        <w:t>ие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остава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непроменен</w:t>
      </w:r>
      <w:proofErr w:type="spellEnd"/>
      <w:r>
        <w:rPr>
          <w:bCs/>
          <w:lang w:val="bg-BG"/>
        </w:rPr>
        <w:t>о</w:t>
      </w:r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през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целия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срок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на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действие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на</w:t>
      </w:r>
      <w:proofErr w:type="spellEnd"/>
      <w:r w:rsidRPr="00DF70B2">
        <w:rPr>
          <w:bCs/>
        </w:rPr>
        <w:t xml:space="preserve"> </w:t>
      </w:r>
      <w:proofErr w:type="spellStart"/>
      <w:r w:rsidRPr="00DF70B2">
        <w:rPr>
          <w:bCs/>
        </w:rPr>
        <w:t>договора</w:t>
      </w:r>
      <w:proofErr w:type="spellEnd"/>
    </w:p>
    <w:p w14:paraId="6EE69E7D" w14:textId="77777777" w:rsidR="00B71BA1" w:rsidRPr="00B71BA1" w:rsidRDefault="00B71BA1" w:rsidP="00B71BA1">
      <w:pPr>
        <w:pBdr>
          <w:bottom w:val="single" w:sz="4" w:space="0" w:color="auto"/>
        </w:pBdr>
        <w:rPr>
          <w:noProof/>
          <w:lang w:val="bg-BG"/>
        </w:rPr>
      </w:pPr>
    </w:p>
    <w:tbl>
      <w:tblPr>
        <w:tblW w:w="9585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6705"/>
      </w:tblGrid>
      <w:tr w:rsidR="00B71BA1" w:rsidRPr="00B71BA1" w14:paraId="6207F1F0" w14:textId="77777777" w:rsidTr="00B71BA1">
        <w:trPr>
          <w:tblCellSpacing w:w="0" w:type="dxa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B0BBC" w14:textId="77777777" w:rsidR="00B71BA1" w:rsidRPr="00B71BA1" w:rsidRDefault="00B71BA1" w:rsidP="00B71BA1">
            <w:pPr>
              <w:rPr>
                <w:lang w:val="bg-BG"/>
              </w:rPr>
            </w:pPr>
            <w:r w:rsidRPr="00B71BA1">
              <w:rPr>
                <w:sz w:val="22"/>
                <w:szCs w:val="22"/>
                <w:lang w:val="bg-BG"/>
              </w:rPr>
              <w:t>Дата</w:t>
            </w:r>
          </w:p>
        </w:tc>
        <w:tc>
          <w:tcPr>
            <w:tcW w:w="670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FDDFB8B" w14:textId="77777777" w:rsidR="00B71BA1" w:rsidRPr="00B71BA1" w:rsidRDefault="00B71BA1" w:rsidP="00B71BA1">
            <w:pPr>
              <w:rPr>
                <w:lang w:val="bg-BG"/>
              </w:rPr>
            </w:pPr>
            <w:r w:rsidRPr="00B71BA1">
              <w:rPr>
                <w:sz w:val="22"/>
                <w:szCs w:val="22"/>
                <w:lang w:val="bg-BG"/>
              </w:rPr>
              <w:t>......................./ ............................/ ...................................................</w:t>
            </w:r>
          </w:p>
        </w:tc>
      </w:tr>
      <w:tr w:rsidR="00B71BA1" w:rsidRPr="00B71BA1" w14:paraId="661BE60A" w14:textId="77777777" w:rsidTr="00B71BA1">
        <w:trPr>
          <w:tblCellSpacing w:w="0" w:type="dxa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97A59" w14:textId="77777777" w:rsidR="00B71BA1" w:rsidRPr="00B71BA1" w:rsidRDefault="00B71BA1" w:rsidP="00B71BA1">
            <w:pPr>
              <w:rPr>
                <w:lang w:val="bg-BG"/>
              </w:rPr>
            </w:pPr>
            <w:r w:rsidRPr="00B71BA1">
              <w:rPr>
                <w:sz w:val="22"/>
                <w:szCs w:val="22"/>
                <w:lang w:val="bg-BG"/>
              </w:rPr>
              <w:t>Име и фамилия</w:t>
            </w:r>
          </w:p>
        </w:tc>
        <w:tc>
          <w:tcPr>
            <w:tcW w:w="67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3379354" w14:textId="77777777" w:rsidR="00B71BA1" w:rsidRPr="00B71BA1" w:rsidRDefault="00B71BA1" w:rsidP="00B71BA1">
            <w:pPr>
              <w:rPr>
                <w:lang w:val="bg-BG"/>
              </w:rPr>
            </w:pPr>
            <w:r w:rsidRPr="00B71BA1">
              <w:rPr>
                <w:sz w:val="22"/>
                <w:szCs w:val="22"/>
                <w:lang w:val="bg-BG"/>
              </w:rPr>
              <w:t>.....................................................................................................</w:t>
            </w:r>
          </w:p>
        </w:tc>
      </w:tr>
      <w:tr w:rsidR="00B71BA1" w:rsidRPr="00B71BA1" w14:paraId="5F65F01E" w14:textId="77777777" w:rsidTr="00B71BA1">
        <w:trPr>
          <w:tblCellSpacing w:w="0" w:type="dxa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4F662" w14:textId="77777777" w:rsidR="00B71BA1" w:rsidRPr="00B71BA1" w:rsidRDefault="00B71BA1" w:rsidP="00B71BA1">
            <w:pPr>
              <w:rPr>
                <w:lang w:val="bg-BG"/>
              </w:rPr>
            </w:pPr>
            <w:r w:rsidRPr="00B71BA1">
              <w:rPr>
                <w:sz w:val="22"/>
                <w:szCs w:val="22"/>
                <w:lang w:val="bg-BG"/>
              </w:rPr>
              <w:t>Подпис на лицето (и печат)</w:t>
            </w:r>
          </w:p>
        </w:tc>
        <w:tc>
          <w:tcPr>
            <w:tcW w:w="67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17CE4E4" w14:textId="77777777" w:rsidR="00B71BA1" w:rsidRPr="00B71BA1" w:rsidRDefault="00B71BA1" w:rsidP="00B71BA1">
            <w:pPr>
              <w:rPr>
                <w:lang w:val="bg-BG"/>
              </w:rPr>
            </w:pPr>
            <w:r w:rsidRPr="00B71BA1">
              <w:rPr>
                <w:sz w:val="22"/>
                <w:szCs w:val="22"/>
                <w:lang w:val="bg-BG"/>
              </w:rPr>
              <w:t>..........................................................................................................</w:t>
            </w:r>
          </w:p>
        </w:tc>
      </w:tr>
    </w:tbl>
    <w:p w14:paraId="64B9A150" w14:textId="77777777" w:rsidR="00B71BA1" w:rsidRPr="00B71BA1" w:rsidRDefault="00B71BA1" w:rsidP="00B71BA1">
      <w:pPr>
        <w:jc w:val="both"/>
        <w:rPr>
          <w:i/>
          <w:sz w:val="20"/>
          <w:szCs w:val="20"/>
          <w:lang w:val="en-US"/>
        </w:rPr>
      </w:pPr>
      <w:r w:rsidRPr="00B71BA1">
        <w:rPr>
          <w:i/>
          <w:sz w:val="20"/>
          <w:szCs w:val="20"/>
          <w:lang w:val="bg-BG"/>
        </w:rPr>
        <w:t xml:space="preserve"> </w:t>
      </w:r>
      <w:r w:rsidRPr="00B71BA1">
        <w:rPr>
          <w:i/>
          <w:sz w:val="20"/>
          <w:szCs w:val="20"/>
          <w:lang w:val="bg-BG"/>
        </w:rPr>
        <w:tab/>
      </w:r>
      <w:r w:rsidRPr="00B71BA1">
        <w:rPr>
          <w:i/>
          <w:sz w:val="20"/>
          <w:szCs w:val="20"/>
          <w:lang w:val="bg-BG"/>
        </w:rPr>
        <w:tab/>
      </w:r>
      <w:r w:rsidRPr="00B71BA1">
        <w:rPr>
          <w:i/>
          <w:sz w:val="20"/>
          <w:szCs w:val="20"/>
          <w:lang w:val="bg-BG"/>
        </w:rPr>
        <w:tab/>
      </w:r>
      <w:r w:rsidRPr="00B71BA1">
        <w:rPr>
          <w:i/>
          <w:sz w:val="20"/>
          <w:szCs w:val="20"/>
          <w:lang w:val="bg-BG"/>
        </w:rPr>
        <w:tab/>
      </w:r>
      <w:r w:rsidRPr="00B71BA1">
        <w:rPr>
          <w:i/>
          <w:sz w:val="20"/>
          <w:szCs w:val="20"/>
          <w:lang w:val="bg-BG"/>
        </w:rPr>
        <w:tab/>
      </w:r>
      <w:r w:rsidRPr="00B71BA1">
        <w:rPr>
          <w:i/>
          <w:sz w:val="20"/>
          <w:szCs w:val="20"/>
          <w:lang w:val="bg-BG"/>
        </w:rPr>
        <w:tab/>
      </w:r>
      <w:r w:rsidRPr="00B71BA1">
        <w:rPr>
          <w:i/>
          <w:sz w:val="20"/>
          <w:szCs w:val="20"/>
          <w:lang w:val="bg-BG"/>
        </w:rPr>
        <w:tab/>
      </w:r>
    </w:p>
    <w:sectPr w:rsidR="00B71BA1" w:rsidRPr="00B71BA1" w:rsidSect="00364E94">
      <w:pgSz w:w="11906" w:h="16838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C2C1C"/>
    <w:multiLevelType w:val="multilevel"/>
    <w:tmpl w:val="83AA9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60E388E"/>
    <w:multiLevelType w:val="hybridMultilevel"/>
    <w:tmpl w:val="257A3396"/>
    <w:lvl w:ilvl="0" w:tplc="8786AC8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6238798">
    <w:abstractNumId w:val="0"/>
  </w:num>
  <w:num w:numId="2" w16cid:durableId="778790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C83"/>
    <w:rsid w:val="00031414"/>
    <w:rsid w:val="000811C7"/>
    <w:rsid w:val="001226F3"/>
    <w:rsid w:val="00364E94"/>
    <w:rsid w:val="003F2295"/>
    <w:rsid w:val="00481558"/>
    <w:rsid w:val="006C7DBE"/>
    <w:rsid w:val="006D7442"/>
    <w:rsid w:val="006F07DB"/>
    <w:rsid w:val="008418E6"/>
    <w:rsid w:val="00894740"/>
    <w:rsid w:val="009B7125"/>
    <w:rsid w:val="009D568E"/>
    <w:rsid w:val="00B71BA1"/>
    <w:rsid w:val="00C559C1"/>
    <w:rsid w:val="00D80CD4"/>
    <w:rsid w:val="00DF7C83"/>
    <w:rsid w:val="00E233F0"/>
    <w:rsid w:val="00E7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1E67"/>
  <w15:docId w15:val="{95641B6A-FFB6-4C80-87CA-DB957370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DF7C83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bg-BG"/>
    </w:rPr>
  </w:style>
  <w:style w:type="paragraph" w:customStyle="1" w:styleId="Char">
    <w:name w:val="Char"/>
    <w:basedOn w:val="a"/>
    <w:rsid w:val="00DF7C83"/>
    <w:pPr>
      <w:widowControl w:val="0"/>
      <w:tabs>
        <w:tab w:val="num" w:pos="360"/>
      </w:tabs>
      <w:jc w:val="both"/>
    </w:pPr>
    <w:rPr>
      <w:rFonts w:ascii="Arial" w:eastAsia="SimSun" w:hAnsi="Arial" w:cs="Arial"/>
      <w:kern w:val="2"/>
      <w:sz w:val="20"/>
      <w:szCs w:val="20"/>
      <w:lang w:val="en-US" w:eastAsia="zh-CN"/>
    </w:rPr>
  </w:style>
  <w:style w:type="table" w:styleId="a3">
    <w:name w:val="Table Grid"/>
    <w:basedOn w:val="a1"/>
    <w:uiPriority w:val="59"/>
    <w:rsid w:val="00B71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Rumiana Shanova</cp:lastModifiedBy>
  <cp:revision>14</cp:revision>
  <dcterms:created xsi:type="dcterms:W3CDTF">2017-01-06T08:15:00Z</dcterms:created>
  <dcterms:modified xsi:type="dcterms:W3CDTF">2025-03-14T07:41:00Z</dcterms:modified>
</cp:coreProperties>
</file>